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b/>
          <w:b/>
          <w:bCs/>
          <w:i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  <w:t>Water Fees and Rates:</w:t>
      </w:r>
    </w:p>
    <w:p>
      <w:pPr>
        <w:pStyle w:val="Normal"/>
        <w:bidi w:val="0"/>
        <w:jc w:val="left"/>
        <w:rPr>
          <w:b/>
          <w:b/>
          <w:bCs/>
          <w:i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  <w:u w:val="singl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New Service:   Renter’s deposit    150.00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                        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>Owner’s deposit    150.00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Water Meter fee:   3.00/month)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Reconnect fees for 1</w:t>
      </w:r>
      <w:r>
        <w:rPr>
          <w:b w:val="false"/>
          <w:bCs w:val="false"/>
          <w:i w:val="false"/>
          <w:iCs w:val="false"/>
          <w:sz w:val="36"/>
          <w:szCs w:val="36"/>
          <w:u w:val="none"/>
          <w:vertAlign w:val="superscript"/>
        </w:rPr>
        <w:t>st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shut off:     25.00 (plus past due amt in full)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Reconnect fees for 2</w:t>
      </w:r>
      <w:r>
        <w:rPr>
          <w:b w:val="false"/>
          <w:bCs w:val="false"/>
          <w:i w:val="false"/>
          <w:iCs w:val="false"/>
          <w:sz w:val="36"/>
          <w:szCs w:val="36"/>
          <w:u w:val="none"/>
          <w:vertAlign w:val="superscript"/>
        </w:rPr>
        <w:t>nd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shut off:     25.00 (plus past due amt in full </w:t>
      </w:r>
    </w:p>
    <w:p>
      <w:pPr>
        <w:pStyle w:val="Normal"/>
        <w:bidi w:val="0"/>
        <w:jc w:val="left"/>
        <w:rPr/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 xml:space="preserve">                                                 </w:t>
      </w:r>
      <w:r>
        <w:rPr>
          <w:b w:val="false"/>
          <w:bCs w:val="false"/>
          <w:i w:val="false"/>
          <w:iCs w:val="false"/>
          <w:sz w:val="36"/>
          <w:szCs w:val="36"/>
          <w:u w:val="none"/>
        </w:rPr>
        <w:t>and an additional 150.00 deposit)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  <w:t>Base Rate:  22.73/200 cubic ft</w:t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/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i w:val="false"/>
          <w:i w:val="false"/>
          <w:iCs w:val="false"/>
          <w:sz w:val="36"/>
          <w:szCs w:val="36"/>
          <w:u w:val="none"/>
        </w:rPr>
      </w:pPr>
      <w:r>
        <w:rPr>
          <w:b w:val="false"/>
          <w:bCs w:val="false"/>
          <w:i w:val="false"/>
          <w:iCs w:val="false"/>
          <w:sz w:val="36"/>
          <w:szCs w:val="36"/>
          <w:u w:val="none"/>
        </w:rPr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LibreOffice/6.4.4.2$Windows_X86_64 LibreOffice_project/3d775be2011f3886db32dfd395a6a6d1ca2630ff</Application>
  <Pages>1</Pages>
  <Words>62</Words>
  <Characters>310</Characters>
  <CharactersWithSpaces>456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2020-09-18T22:54:21Z</dcterms:created>
  <dc:creator/>
  <dc:description/>
  <dc:language>en-US</dc:language>
  <cp:lastModifiedBy/>
  <dcterms:modified xsi:type="dcterms:W3CDTF">2020-09-18T23:01:22Z</dcterms:modified>
  <cp:revision>1</cp:revision>
  <dc:subject/>
  <dc:title/>
</cp:coreProperties>
</file>